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A19FC" w14:textId="695C6CCB"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>enia o naborze z dni</w:t>
      </w:r>
      <w:r w:rsidR="000102BC">
        <w:rPr>
          <w:rFonts w:cs="Arial"/>
          <w:sz w:val="24"/>
          <w:szCs w:val="24"/>
        </w:rPr>
        <w:t xml:space="preserve">a </w:t>
      </w:r>
      <w:r w:rsidR="000779F7">
        <w:rPr>
          <w:rFonts w:cs="Arial"/>
          <w:sz w:val="24"/>
          <w:szCs w:val="24"/>
        </w:rPr>
        <w:t>28 sierpnia</w:t>
      </w:r>
      <w:r w:rsidR="0084232B">
        <w:rPr>
          <w:rFonts w:cs="Arial"/>
          <w:sz w:val="24"/>
          <w:szCs w:val="24"/>
        </w:rPr>
        <w:t xml:space="preserve"> </w:t>
      </w:r>
      <w:r w:rsidR="00A27BD4">
        <w:rPr>
          <w:rFonts w:cs="Arial"/>
          <w:sz w:val="24"/>
          <w:szCs w:val="24"/>
        </w:rPr>
        <w:t>202</w:t>
      </w:r>
      <w:r w:rsidR="005218B8">
        <w:rPr>
          <w:rFonts w:cs="Arial"/>
          <w:sz w:val="24"/>
          <w:szCs w:val="24"/>
        </w:rPr>
        <w:t>4</w:t>
      </w:r>
      <w:r w:rsidR="00A27BD4">
        <w:rPr>
          <w:rFonts w:cs="Arial"/>
          <w:sz w:val="24"/>
          <w:szCs w:val="24"/>
        </w:rPr>
        <w:t xml:space="preserve"> roku</w:t>
      </w:r>
    </w:p>
    <w:p w14:paraId="7F23B4B5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17D86DA1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4F2864A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716A5B1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4ADF44DA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726138F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16D30013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37B69020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71C3F071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4EC109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6F446BB5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2EE4E13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1DA0A22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67A2563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06F911A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1C27AAA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8C9D6B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323E86AA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23C10858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F69D09D" w14:textId="77777777" w:rsidR="000B5F8E" w:rsidRDefault="000B5F8E" w:rsidP="00DC147F">
      <w:pPr>
        <w:rPr>
          <w:rFonts w:cstheme="minorHAnsi"/>
        </w:rPr>
      </w:pPr>
    </w:p>
    <w:p w14:paraId="5974FD29" w14:textId="77777777" w:rsidR="00F50ADF" w:rsidRDefault="00F50ADF" w:rsidP="00DC147F">
      <w:pPr>
        <w:rPr>
          <w:rFonts w:cstheme="minorHAnsi"/>
        </w:rPr>
      </w:pPr>
    </w:p>
    <w:p w14:paraId="7820FDD6" w14:textId="77777777" w:rsidR="000B5F8E" w:rsidRDefault="000B5F8E" w:rsidP="00DC147F">
      <w:pPr>
        <w:rPr>
          <w:rFonts w:cstheme="minorHAnsi"/>
        </w:rPr>
      </w:pPr>
    </w:p>
    <w:p w14:paraId="24B6E2D2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728514E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71"/>
    <w:rsid w:val="000102BC"/>
    <w:rsid w:val="00061C27"/>
    <w:rsid w:val="000779F7"/>
    <w:rsid w:val="0008522A"/>
    <w:rsid w:val="000A18CA"/>
    <w:rsid w:val="000B5F8E"/>
    <w:rsid w:val="00272171"/>
    <w:rsid w:val="002746FD"/>
    <w:rsid w:val="00315BED"/>
    <w:rsid w:val="00350C9F"/>
    <w:rsid w:val="003F7DDF"/>
    <w:rsid w:val="0041258D"/>
    <w:rsid w:val="00414E53"/>
    <w:rsid w:val="00491CB4"/>
    <w:rsid w:val="004F73D6"/>
    <w:rsid w:val="005218B8"/>
    <w:rsid w:val="00536E7D"/>
    <w:rsid w:val="00576300"/>
    <w:rsid w:val="00580622"/>
    <w:rsid w:val="005B680E"/>
    <w:rsid w:val="006525A4"/>
    <w:rsid w:val="00683337"/>
    <w:rsid w:val="006B01D9"/>
    <w:rsid w:val="00753049"/>
    <w:rsid w:val="00797904"/>
    <w:rsid w:val="008317C1"/>
    <w:rsid w:val="0084232B"/>
    <w:rsid w:val="008963B9"/>
    <w:rsid w:val="00987801"/>
    <w:rsid w:val="00A27BD4"/>
    <w:rsid w:val="00A30B9E"/>
    <w:rsid w:val="00A70C6D"/>
    <w:rsid w:val="00AD09B6"/>
    <w:rsid w:val="00B34773"/>
    <w:rsid w:val="00C96B6B"/>
    <w:rsid w:val="00CF72ED"/>
    <w:rsid w:val="00DC147F"/>
    <w:rsid w:val="00F50ADF"/>
    <w:rsid w:val="00F61508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AEC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30</cp:revision>
  <dcterms:created xsi:type="dcterms:W3CDTF">2023-03-20T10:41:00Z</dcterms:created>
  <dcterms:modified xsi:type="dcterms:W3CDTF">2024-08-28T08:56:00Z</dcterms:modified>
</cp:coreProperties>
</file>